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FC" w:rsidRDefault="0011697C" w:rsidP="002B400D">
      <w:pPr>
        <w:pStyle w:val="a3"/>
        <w:shd w:val="clear" w:color="auto" w:fill="FFFFFF"/>
        <w:rPr>
          <w:b w:val="0"/>
          <w:lang w:val="en-US"/>
        </w:rPr>
      </w:pPr>
      <w:bookmarkStart w:id="0" w:name="_GoBack"/>
      <w:bookmarkEnd w:id="0"/>
      <w:r w:rsidRPr="00B146A7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2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FC" w:rsidRDefault="003905FC" w:rsidP="00D007E0">
      <w:pPr>
        <w:pStyle w:val="a3"/>
        <w:rPr>
          <w:b w:val="0"/>
          <w:lang w:val="en-US"/>
        </w:rPr>
      </w:pPr>
    </w:p>
    <w:p w:rsidR="003905FC" w:rsidRPr="00531DCA" w:rsidRDefault="003905FC" w:rsidP="00D007E0">
      <w:pPr>
        <w:pStyle w:val="a3"/>
        <w:rPr>
          <w:b w:val="0"/>
          <w:szCs w:val="28"/>
        </w:rPr>
      </w:pPr>
      <w:r w:rsidRPr="00531DCA">
        <w:rPr>
          <w:szCs w:val="28"/>
        </w:rPr>
        <w:t>АДМИНИСТРАЦИЯ</w:t>
      </w:r>
    </w:p>
    <w:p w:rsidR="003905FC" w:rsidRPr="00531DCA" w:rsidRDefault="003905FC" w:rsidP="00D007E0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МУНИЦИПАЛЬНОГО ОБРАЗОВАНИЯ</w:t>
      </w:r>
    </w:p>
    <w:p w:rsidR="003905FC" w:rsidRPr="00531DCA" w:rsidRDefault="003905FC" w:rsidP="00D007E0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СТАРОЛАДОЖСКОЕ СЕЛЬСКОЕ ПОСЕЛЕНИЕ</w:t>
      </w:r>
    </w:p>
    <w:p w:rsidR="003905FC" w:rsidRPr="00D6154E" w:rsidRDefault="003905FC" w:rsidP="00D007E0">
      <w:pPr>
        <w:jc w:val="center"/>
      </w:pPr>
      <w:r w:rsidRPr="00D6154E">
        <w:t>Волховского муниципального района</w:t>
      </w:r>
    </w:p>
    <w:p w:rsidR="003905FC" w:rsidRDefault="003905FC" w:rsidP="00D007E0">
      <w:pPr>
        <w:jc w:val="center"/>
      </w:pPr>
      <w:r w:rsidRPr="00D6154E">
        <w:t>Ленинградской области</w:t>
      </w:r>
    </w:p>
    <w:p w:rsidR="003905FC" w:rsidRDefault="003905FC" w:rsidP="00D007E0">
      <w:pPr>
        <w:jc w:val="center"/>
      </w:pPr>
    </w:p>
    <w:p w:rsidR="003905FC" w:rsidRPr="00D6154E" w:rsidRDefault="003905FC" w:rsidP="00D007E0">
      <w:pPr>
        <w:jc w:val="center"/>
      </w:pPr>
    </w:p>
    <w:p w:rsidR="003905FC" w:rsidRPr="00DD7C98" w:rsidRDefault="003905FC" w:rsidP="00D007E0">
      <w:pPr>
        <w:pStyle w:val="1"/>
        <w:jc w:val="center"/>
        <w:rPr>
          <w:sz w:val="28"/>
          <w:szCs w:val="28"/>
        </w:rPr>
      </w:pPr>
      <w:r w:rsidRPr="00DD7C98">
        <w:rPr>
          <w:sz w:val="28"/>
          <w:szCs w:val="28"/>
        </w:rPr>
        <w:t>П О С Т А Н О В Л Е Н И Е</w:t>
      </w:r>
    </w:p>
    <w:p w:rsidR="003905FC" w:rsidRPr="003905FC" w:rsidRDefault="003905FC" w:rsidP="00D007E0"/>
    <w:p w:rsidR="003905FC" w:rsidRDefault="003905FC" w:rsidP="00D007E0">
      <w:pPr>
        <w:pStyle w:val="2"/>
      </w:pPr>
      <w:r w:rsidRPr="00531DCA">
        <w:t>от   _</w:t>
      </w:r>
      <w:r w:rsidR="00F25D51">
        <w:rPr>
          <w:u w:val="single"/>
        </w:rPr>
        <w:t>04 марта</w:t>
      </w:r>
      <w:r>
        <w:rPr>
          <w:u w:val="single"/>
        </w:rPr>
        <w:t xml:space="preserve"> 2020 года</w:t>
      </w:r>
      <w:r w:rsidRPr="00531DCA">
        <w:t xml:space="preserve">                                </w:t>
      </w:r>
      <w:r>
        <w:t xml:space="preserve">                      </w:t>
      </w:r>
      <w:r w:rsidRPr="00531DCA">
        <w:t xml:space="preserve">                                    №   _</w:t>
      </w:r>
      <w:r w:rsidR="00F25D51">
        <w:rPr>
          <w:u w:val="single"/>
        </w:rPr>
        <w:t>28</w:t>
      </w:r>
      <w:r w:rsidRPr="00531DCA">
        <w:t>___</w:t>
      </w:r>
    </w:p>
    <w:p w:rsidR="003905FC" w:rsidRPr="003905FC" w:rsidRDefault="003905FC" w:rsidP="00D007E0"/>
    <w:p w:rsidR="003905FC" w:rsidRPr="00531DCA" w:rsidRDefault="003905FC" w:rsidP="00D007E0">
      <w:pPr>
        <w:jc w:val="center"/>
        <w:rPr>
          <w:sz w:val="20"/>
          <w:szCs w:val="20"/>
        </w:rPr>
      </w:pPr>
      <w:r w:rsidRPr="00531DCA">
        <w:rPr>
          <w:sz w:val="20"/>
          <w:szCs w:val="20"/>
        </w:rPr>
        <w:t>с. Старая Ладога</w:t>
      </w:r>
    </w:p>
    <w:p w:rsidR="003905FC" w:rsidRDefault="003905FC" w:rsidP="00D007E0">
      <w:pPr>
        <w:jc w:val="center"/>
        <w:rPr>
          <w:sz w:val="20"/>
          <w:szCs w:val="20"/>
        </w:rPr>
      </w:pPr>
      <w:r w:rsidRPr="00531DCA">
        <w:rPr>
          <w:sz w:val="20"/>
          <w:szCs w:val="20"/>
        </w:rPr>
        <w:t>Волховского района, Ленинградской области</w:t>
      </w:r>
    </w:p>
    <w:p w:rsidR="009E0B02" w:rsidRDefault="009E0B02" w:rsidP="00D007E0">
      <w:pPr>
        <w:rPr>
          <w:sz w:val="28"/>
          <w:szCs w:val="28"/>
        </w:rPr>
      </w:pPr>
    </w:p>
    <w:p w:rsidR="009E0B02" w:rsidRPr="00922DC4" w:rsidRDefault="006654BB" w:rsidP="002B400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905FC">
        <w:rPr>
          <w:b/>
        </w:rPr>
        <w:t xml:space="preserve">О внесении изменений в постановление №118 от 16 сентября 2019 года </w:t>
      </w:r>
      <w:r w:rsidR="00922DC4" w:rsidRPr="003905FC">
        <w:rPr>
          <w:b/>
        </w:rPr>
        <w:t>«Об утве</w:t>
      </w:r>
      <w:r w:rsidR="00922DC4" w:rsidRPr="003905FC">
        <w:rPr>
          <w:b/>
        </w:rPr>
        <w:t>р</w:t>
      </w:r>
      <w:r w:rsidR="00922DC4" w:rsidRPr="003905FC">
        <w:rPr>
          <w:b/>
        </w:rPr>
        <w:t>ждении реестра мест (площадок) накопления твердых коммунальных отходов, ра</w:t>
      </w:r>
      <w:r w:rsidR="00922DC4" w:rsidRPr="003905FC">
        <w:rPr>
          <w:b/>
        </w:rPr>
        <w:t>с</w:t>
      </w:r>
      <w:r w:rsidR="00922DC4" w:rsidRPr="003905FC">
        <w:rPr>
          <w:b/>
        </w:rPr>
        <w:t>положенных на территории муниципального обр</w:t>
      </w:r>
      <w:r w:rsidR="00922DC4" w:rsidRPr="003905FC">
        <w:rPr>
          <w:b/>
        </w:rPr>
        <w:t>а</w:t>
      </w:r>
      <w:r w:rsidR="00922DC4" w:rsidRPr="003905FC">
        <w:rPr>
          <w:b/>
        </w:rPr>
        <w:t>зования Староладожское сельское поселение Волховского муниципального района Ленинградской о</w:t>
      </w:r>
      <w:r w:rsidR="00922DC4" w:rsidRPr="003905FC">
        <w:rPr>
          <w:b/>
        </w:rPr>
        <w:t>б</w:t>
      </w:r>
      <w:r w:rsidR="00922DC4" w:rsidRPr="003905FC">
        <w:rPr>
          <w:b/>
        </w:rPr>
        <w:t>ласти»</w:t>
      </w:r>
    </w:p>
    <w:p w:rsidR="009E0B02" w:rsidRDefault="009E0B02" w:rsidP="002B400D">
      <w:pPr>
        <w:shd w:val="clear" w:color="auto" w:fill="FFFFFF"/>
        <w:jc w:val="center"/>
        <w:rPr>
          <w:b/>
        </w:rPr>
      </w:pPr>
    </w:p>
    <w:p w:rsidR="009E0B02" w:rsidRDefault="009E0B02" w:rsidP="002B400D">
      <w:pPr>
        <w:shd w:val="clear" w:color="auto" w:fill="FFFFFF"/>
        <w:jc w:val="both"/>
        <w:rPr>
          <w:sz w:val="28"/>
          <w:szCs w:val="28"/>
        </w:rPr>
      </w:pPr>
      <w:r w:rsidRPr="00922DC4">
        <w:rPr>
          <w:sz w:val="28"/>
          <w:szCs w:val="28"/>
        </w:rPr>
        <w:t xml:space="preserve">        В соответствии с </w:t>
      </w:r>
      <w:r w:rsidR="00922DC4" w:rsidRPr="00922DC4">
        <w:rPr>
          <w:sz w:val="28"/>
          <w:szCs w:val="28"/>
        </w:rPr>
        <w:t>постановлением Правительства РФ от 31 авг</w:t>
      </w:r>
      <w:r w:rsidR="00922DC4" w:rsidRPr="00922DC4">
        <w:rPr>
          <w:sz w:val="28"/>
          <w:szCs w:val="28"/>
        </w:rPr>
        <w:t>у</w:t>
      </w:r>
      <w:r w:rsidR="00922DC4" w:rsidRPr="00922DC4">
        <w:rPr>
          <w:sz w:val="28"/>
          <w:szCs w:val="28"/>
        </w:rPr>
        <w:t>ста 2018 года № 1039 «Об утверждении правил обустройства мест (площадок) нако</w:t>
      </w:r>
      <w:r w:rsidR="00922DC4" w:rsidRPr="00922DC4">
        <w:rPr>
          <w:sz w:val="28"/>
          <w:szCs w:val="28"/>
        </w:rPr>
        <w:t>п</w:t>
      </w:r>
      <w:r w:rsidR="00922DC4" w:rsidRPr="00922DC4">
        <w:rPr>
          <w:sz w:val="28"/>
          <w:szCs w:val="28"/>
        </w:rPr>
        <w:t>ления твердых коммунальных отходов и ведения их реестра»,</w:t>
      </w:r>
      <w:r w:rsidR="00F9500E" w:rsidRPr="00922DC4">
        <w:rPr>
          <w:sz w:val="28"/>
          <w:szCs w:val="28"/>
        </w:rPr>
        <w:t xml:space="preserve"> ч. 1 ст. 22 Ф</w:t>
      </w:r>
      <w:r w:rsidR="00F9500E" w:rsidRPr="00922DC4">
        <w:rPr>
          <w:sz w:val="28"/>
          <w:szCs w:val="28"/>
        </w:rPr>
        <w:t>е</w:t>
      </w:r>
      <w:r w:rsidR="00F9500E" w:rsidRPr="00922DC4">
        <w:rPr>
          <w:sz w:val="28"/>
          <w:szCs w:val="28"/>
        </w:rPr>
        <w:t>дерал</w:t>
      </w:r>
      <w:r w:rsidR="00F9500E" w:rsidRPr="00922DC4">
        <w:rPr>
          <w:sz w:val="28"/>
          <w:szCs w:val="28"/>
        </w:rPr>
        <w:t>ь</w:t>
      </w:r>
      <w:r w:rsidR="00F9500E" w:rsidRPr="00922DC4">
        <w:rPr>
          <w:sz w:val="28"/>
          <w:szCs w:val="28"/>
        </w:rPr>
        <w:t xml:space="preserve">ного закона от 30 марта </w:t>
      </w:r>
      <w:smartTag w:uri="urn:schemas-microsoft-com:office:smarttags" w:element="metricconverter">
        <w:smartTagPr>
          <w:attr w:name="ProductID" w:val="1999 г"/>
        </w:smartTagPr>
        <w:r w:rsidR="00F9500E" w:rsidRPr="00922DC4">
          <w:rPr>
            <w:sz w:val="28"/>
            <w:szCs w:val="28"/>
          </w:rPr>
          <w:t>1999 г</w:t>
        </w:r>
      </w:smartTag>
      <w:r w:rsidR="00F9500E" w:rsidRPr="00922DC4">
        <w:rPr>
          <w:sz w:val="28"/>
          <w:szCs w:val="28"/>
        </w:rPr>
        <w:t>. № 52-ФЗ «О санитарно-эпидемиологическом благополучии населения», ч. 1 ст. 8 Федерального зак</w:t>
      </w:r>
      <w:r w:rsidR="00F9500E" w:rsidRPr="00922DC4">
        <w:rPr>
          <w:sz w:val="28"/>
          <w:szCs w:val="28"/>
        </w:rPr>
        <w:t>о</w:t>
      </w:r>
      <w:r w:rsidR="00F9500E" w:rsidRPr="00922DC4">
        <w:rPr>
          <w:sz w:val="28"/>
          <w:szCs w:val="28"/>
        </w:rPr>
        <w:t xml:space="preserve">на от 24 июня </w:t>
      </w:r>
      <w:smartTag w:uri="urn:schemas-microsoft-com:office:smarttags" w:element="metricconverter">
        <w:smartTagPr>
          <w:attr w:name="ProductID" w:val="1998 г"/>
        </w:smartTagPr>
        <w:r w:rsidR="00F9500E" w:rsidRPr="00922DC4">
          <w:rPr>
            <w:sz w:val="28"/>
            <w:szCs w:val="28"/>
          </w:rPr>
          <w:t>1998 г</w:t>
        </w:r>
      </w:smartTag>
      <w:r w:rsidR="00F9500E" w:rsidRPr="00922DC4">
        <w:rPr>
          <w:sz w:val="28"/>
          <w:szCs w:val="28"/>
        </w:rPr>
        <w:t>. № 89-ФЗ «Об отходах производства и потребления»,</w:t>
      </w:r>
      <w:r w:rsidR="006209F5" w:rsidRPr="00922DC4">
        <w:rPr>
          <w:sz w:val="28"/>
          <w:szCs w:val="28"/>
        </w:rPr>
        <w:t xml:space="preserve"> </w:t>
      </w:r>
      <w:r w:rsidR="00F9500E" w:rsidRPr="00922DC4">
        <w:rPr>
          <w:sz w:val="28"/>
          <w:szCs w:val="28"/>
        </w:rPr>
        <w:t xml:space="preserve">со ст. 51 Федерального закона № 7-ФЗ  «Об  охране  окружающей среды», </w:t>
      </w:r>
      <w:r w:rsidR="00F9500E" w:rsidRPr="00922DC4">
        <w:rPr>
          <w:rFonts w:eastAsia="Calibri"/>
          <w:sz w:val="28"/>
          <w:szCs w:val="28"/>
        </w:rPr>
        <w:t>П</w:t>
      </w:r>
      <w:r w:rsidR="00F9500E" w:rsidRPr="00922DC4">
        <w:rPr>
          <w:rFonts w:eastAsia="Calibri"/>
          <w:sz w:val="28"/>
          <w:szCs w:val="28"/>
        </w:rPr>
        <w:t>о</w:t>
      </w:r>
      <w:r w:rsidR="00F9500E" w:rsidRPr="00922DC4">
        <w:rPr>
          <w:rFonts w:eastAsia="Calibri"/>
          <w:sz w:val="28"/>
          <w:szCs w:val="28"/>
        </w:rPr>
        <w:t>становлением Правительства Российской Фед</w:t>
      </w:r>
      <w:r w:rsidR="00F9500E" w:rsidRPr="00922DC4">
        <w:rPr>
          <w:rFonts w:eastAsia="Calibri"/>
          <w:sz w:val="28"/>
          <w:szCs w:val="28"/>
        </w:rPr>
        <w:t>е</w:t>
      </w:r>
      <w:r w:rsidR="00F9500E" w:rsidRPr="00922DC4">
        <w:rPr>
          <w:rFonts w:eastAsia="Calibri"/>
          <w:sz w:val="28"/>
          <w:szCs w:val="28"/>
        </w:rPr>
        <w:t xml:space="preserve">рации от 3 сентября </w:t>
      </w:r>
      <w:smartTag w:uri="urn:schemas-microsoft-com:office:smarttags" w:element="metricconverter">
        <w:smartTagPr>
          <w:attr w:name="ProductID" w:val="2010 г"/>
        </w:smartTagPr>
        <w:r w:rsidR="00F9500E" w:rsidRPr="00922DC4">
          <w:rPr>
            <w:rFonts w:eastAsia="Calibri"/>
            <w:sz w:val="28"/>
            <w:szCs w:val="28"/>
          </w:rPr>
          <w:t>2010 г</w:t>
        </w:r>
      </w:smartTag>
      <w:r w:rsidR="00F9500E" w:rsidRPr="00922DC4">
        <w:rPr>
          <w:sz w:val="28"/>
          <w:szCs w:val="28"/>
        </w:rPr>
        <w:t>. № 681</w:t>
      </w:r>
      <w:r w:rsidR="00922DC4" w:rsidRPr="00922DC4">
        <w:rPr>
          <w:sz w:val="28"/>
          <w:szCs w:val="28"/>
        </w:rPr>
        <w:t>, администрация муниципального о</w:t>
      </w:r>
      <w:r w:rsidR="00922DC4" w:rsidRPr="00922DC4">
        <w:rPr>
          <w:sz w:val="28"/>
          <w:szCs w:val="28"/>
        </w:rPr>
        <w:t>б</w:t>
      </w:r>
      <w:r w:rsidR="00922DC4" w:rsidRPr="00922DC4">
        <w:rPr>
          <w:sz w:val="28"/>
          <w:szCs w:val="28"/>
        </w:rPr>
        <w:t>разования Староладожское сельское поселение</w:t>
      </w:r>
    </w:p>
    <w:p w:rsidR="00F44239" w:rsidRDefault="00F44239" w:rsidP="002B400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r w:rsidR="00922DC4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922DC4" w:rsidRPr="006654BB" w:rsidRDefault="006654BB" w:rsidP="002B400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8"/>
          <w:szCs w:val="28"/>
        </w:rPr>
      </w:pPr>
      <w:r w:rsidRPr="006654BB">
        <w:rPr>
          <w:sz w:val="28"/>
          <w:szCs w:val="28"/>
        </w:rPr>
        <w:t xml:space="preserve">Включить в реестр </w:t>
      </w:r>
      <w:r w:rsidR="00922DC4" w:rsidRPr="006654BB">
        <w:rPr>
          <w:sz w:val="28"/>
          <w:szCs w:val="28"/>
        </w:rPr>
        <w:t>мест (площадок) накопления твердых коммунал</w:t>
      </w:r>
      <w:r w:rsidR="00922DC4" w:rsidRPr="006654BB">
        <w:rPr>
          <w:sz w:val="28"/>
          <w:szCs w:val="28"/>
        </w:rPr>
        <w:t>ь</w:t>
      </w:r>
      <w:r w:rsidR="00922DC4" w:rsidRPr="006654BB">
        <w:rPr>
          <w:sz w:val="28"/>
          <w:szCs w:val="28"/>
        </w:rPr>
        <w:t xml:space="preserve">ных отходов на территории муниципального образования </w:t>
      </w:r>
      <w:r w:rsidR="00B05973" w:rsidRPr="006654BB">
        <w:rPr>
          <w:sz w:val="28"/>
          <w:szCs w:val="28"/>
        </w:rPr>
        <w:t>Староладо</w:t>
      </w:r>
      <w:r w:rsidR="00B05973" w:rsidRPr="006654BB">
        <w:rPr>
          <w:sz w:val="28"/>
          <w:szCs w:val="28"/>
        </w:rPr>
        <w:t>ж</w:t>
      </w:r>
      <w:r w:rsidR="00B05973" w:rsidRPr="006654BB">
        <w:rPr>
          <w:sz w:val="28"/>
          <w:szCs w:val="28"/>
        </w:rPr>
        <w:t>ское</w:t>
      </w:r>
      <w:r w:rsidR="00922DC4" w:rsidRPr="006654BB">
        <w:rPr>
          <w:sz w:val="28"/>
          <w:szCs w:val="28"/>
        </w:rPr>
        <w:t xml:space="preserve"> сельское поселение </w:t>
      </w:r>
      <w:r w:rsidR="00B05973" w:rsidRPr="006654BB">
        <w:rPr>
          <w:sz w:val="28"/>
          <w:szCs w:val="28"/>
        </w:rPr>
        <w:t>Волхо</w:t>
      </w:r>
      <w:r w:rsidR="00922DC4" w:rsidRPr="006654BB">
        <w:rPr>
          <w:sz w:val="28"/>
          <w:szCs w:val="28"/>
        </w:rPr>
        <w:t>вского муниципального района Ленинградской о</w:t>
      </w:r>
      <w:r w:rsidR="00922DC4" w:rsidRPr="006654BB">
        <w:rPr>
          <w:sz w:val="28"/>
          <w:szCs w:val="28"/>
        </w:rPr>
        <w:t>б</w:t>
      </w:r>
      <w:r w:rsidR="00922DC4" w:rsidRPr="006654BB">
        <w:rPr>
          <w:sz w:val="28"/>
          <w:szCs w:val="28"/>
        </w:rPr>
        <w:t>ласти</w:t>
      </w:r>
      <w:r>
        <w:rPr>
          <w:sz w:val="28"/>
          <w:szCs w:val="28"/>
        </w:rPr>
        <w:t xml:space="preserve"> </w:t>
      </w:r>
      <w:r w:rsidR="003905FC">
        <w:rPr>
          <w:sz w:val="28"/>
          <w:szCs w:val="28"/>
        </w:rPr>
        <w:t>мес</w:t>
      </w:r>
      <w:r w:rsidR="00D007E0">
        <w:rPr>
          <w:sz w:val="28"/>
          <w:szCs w:val="28"/>
        </w:rPr>
        <w:t xml:space="preserve">то накопления ТКО, </w:t>
      </w:r>
      <w:r w:rsidR="000D7354">
        <w:rPr>
          <w:sz w:val="28"/>
          <w:szCs w:val="28"/>
        </w:rPr>
        <w:t>находящееся в собственности</w:t>
      </w:r>
      <w:r w:rsidR="003905FC">
        <w:rPr>
          <w:sz w:val="28"/>
          <w:szCs w:val="28"/>
        </w:rPr>
        <w:t xml:space="preserve"> </w:t>
      </w:r>
      <w:r w:rsidR="00F25D51" w:rsidRPr="00F25D51">
        <w:rPr>
          <w:sz w:val="28"/>
          <w:szCs w:val="28"/>
        </w:rPr>
        <w:t>МДОБУ "Де</w:t>
      </w:r>
      <w:r w:rsidR="00F25D51" w:rsidRPr="00F25D51">
        <w:rPr>
          <w:sz w:val="28"/>
          <w:szCs w:val="28"/>
        </w:rPr>
        <w:t>т</w:t>
      </w:r>
      <w:r w:rsidR="00F25D51" w:rsidRPr="00F25D51">
        <w:rPr>
          <w:sz w:val="28"/>
          <w:szCs w:val="28"/>
        </w:rPr>
        <w:t>ский сад №20 комбинированного вида"</w:t>
      </w:r>
      <w:r w:rsidR="00922DC4" w:rsidRPr="006654BB">
        <w:rPr>
          <w:sz w:val="28"/>
          <w:szCs w:val="28"/>
        </w:rPr>
        <w:t>, согласно прилож</w:t>
      </w:r>
      <w:r w:rsidR="00922DC4" w:rsidRPr="006654BB">
        <w:rPr>
          <w:sz w:val="28"/>
          <w:szCs w:val="28"/>
        </w:rPr>
        <w:t>е</w:t>
      </w:r>
      <w:r w:rsidR="00922DC4" w:rsidRPr="006654BB">
        <w:rPr>
          <w:sz w:val="28"/>
          <w:szCs w:val="28"/>
        </w:rPr>
        <w:t>нию.</w:t>
      </w:r>
    </w:p>
    <w:p w:rsidR="00BF64C9" w:rsidRDefault="00997861" w:rsidP="002B400D">
      <w:pPr>
        <w:shd w:val="clear" w:color="auto" w:fill="FFFFFF"/>
        <w:ind w:firstLine="709"/>
        <w:jc w:val="both"/>
        <w:rPr>
          <w:sz w:val="28"/>
          <w:szCs w:val="28"/>
        </w:rPr>
      </w:pPr>
      <w:r w:rsidRPr="00BF64C9">
        <w:rPr>
          <w:sz w:val="28"/>
          <w:szCs w:val="28"/>
        </w:rPr>
        <w:t xml:space="preserve"> </w:t>
      </w:r>
      <w:r w:rsidR="00BF64C9">
        <w:rPr>
          <w:sz w:val="28"/>
          <w:szCs w:val="28"/>
        </w:rPr>
        <w:t>2. Опубликовать настоящее постановление на официальном сайте  МО Староладожское сельское поселение  Волховского муниципального района Л</w:t>
      </w:r>
      <w:r w:rsidR="00BF64C9">
        <w:rPr>
          <w:sz w:val="28"/>
          <w:szCs w:val="28"/>
        </w:rPr>
        <w:t>е</w:t>
      </w:r>
      <w:r w:rsidR="00BF64C9">
        <w:rPr>
          <w:sz w:val="28"/>
          <w:szCs w:val="28"/>
        </w:rPr>
        <w:t>нинградской области.</w:t>
      </w:r>
    </w:p>
    <w:p w:rsidR="00BF64C9" w:rsidRDefault="00BF64C9" w:rsidP="002B400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97861" w:rsidRDefault="00997861" w:rsidP="00D007E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6654BB" w:rsidRDefault="00B12E5D" w:rsidP="00D007E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654BB">
        <w:rPr>
          <w:sz w:val="28"/>
          <w:szCs w:val="28"/>
        </w:rPr>
        <w:t xml:space="preserve"> администрации МО</w:t>
      </w:r>
    </w:p>
    <w:p w:rsidR="004730C4" w:rsidRDefault="00997861" w:rsidP="00D007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сельское поселение                                       </w:t>
      </w:r>
      <w:r w:rsidR="00B12E5D">
        <w:rPr>
          <w:sz w:val="28"/>
          <w:szCs w:val="28"/>
        </w:rPr>
        <w:t>Н.О. Ермак</w:t>
      </w:r>
    </w:p>
    <w:p w:rsidR="00A143FF" w:rsidRDefault="00A143FF" w:rsidP="00D007E0">
      <w:pPr>
        <w:tabs>
          <w:tab w:val="left" w:pos="0"/>
          <w:tab w:val="left" w:pos="709"/>
        </w:tabs>
        <w:jc w:val="both"/>
        <w:rPr>
          <w:sz w:val="28"/>
          <w:szCs w:val="28"/>
        </w:rPr>
        <w:sectPr w:rsidR="00A143FF" w:rsidSect="003905FC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80A9E" w:rsidRDefault="0011697C" w:rsidP="00D007E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792BF4">
        <w:rPr>
          <w:noProof/>
        </w:rPr>
        <w:lastRenderedPageBreak/>
        <w:drawing>
          <wp:inline distT="0" distB="0" distL="0" distR="0">
            <wp:extent cx="9782175" cy="665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58C">
        <w:rPr>
          <w:sz w:val="28"/>
          <w:szCs w:val="28"/>
        </w:rPr>
        <w:br w:type="textWrapping" w:clear="all"/>
      </w:r>
    </w:p>
    <w:p w:rsidR="00B05973" w:rsidRPr="00880A9E" w:rsidRDefault="00880A9E" w:rsidP="00D007E0">
      <w:pPr>
        <w:tabs>
          <w:tab w:val="left" w:pos="25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05973" w:rsidRPr="00880A9E" w:rsidSect="009505E1">
      <w:pgSz w:w="16838" w:h="11906" w:orient="landscape"/>
      <w:pgMar w:top="993" w:right="113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766F"/>
    <w:multiLevelType w:val="multilevel"/>
    <w:tmpl w:val="EDF2237C"/>
    <w:lvl w:ilvl="0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 w15:restartNumberingAfterBreak="0">
    <w:nsid w:val="309C07CF"/>
    <w:multiLevelType w:val="hybridMultilevel"/>
    <w:tmpl w:val="FD9CDFB0"/>
    <w:lvl w:ilvl="0" w:tplc="F33E341C">
      <w:start w:val="1"/>
      <w:numFmt w:val="decimal"/>
      <w:lvlText w:val="%1."/>
      <w:lvlJc w:val="left"/>
      <w:pPr>
        <w:tabs>
          <w:tab w:val="num" w:pos="3945"/>
        </w:tabs>
        <w:ind w:left="3945" w:hanging="3585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66A28"/>
    <w:multiLevelType w:val="multilevel"/>
    <w:tmpl w:val="D3F60C4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3" w15:restartNumberingAfterBreak="0">
    <w:nsid w:val="4D1E3103"/>
    <w:multiLevelType w:val="multilevel"/>
    <w:tmpl w:val="F72E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B7A5F"/>
    <w:multiLevelType w:val="hybridMultilevel"/>
    <w:tmpl w:val="D93429D4"/>
    <w:lvl w:ilvl="0" w:tplc="B2DAD8AA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5D6320"/>
    <w:multiLevelType w:val="hybridMultilevel"/>
    <w:tmpl w:val="FC4EDCC8"/>
    <w:lvl w:ilvl="0" w:tplc="B526F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02"/>
    <w:rsid w:val="000D7354"/>
    <w:rsid w:val="0011697C"/>
    <w:rsid w:val="00230934"/>
    <w:rsid w:val="002B400D"/>
    <w:rsid w:val="0035058C"/>
    <w:rsid w:val="003905FC"/>
    <w:rsid w:val="003D06CE"/>
    <w:rsid w:val="00446AC4"/>
    <w:rsid w:val="004730C4"/>
    <w:rsid w:val="005951ED"/>
    <w:rsid w:val="006209F5"/>
    <w:rsid w:val="006304CB"/>
    <w:rsid w:val="006654BB"/>
    <w:rsid w:val="00675E95"/>
    <w:rsid w:val="00710CE8"/>
    <w:rsid w:val="00770E98"/>
    <w:rsid w:val="00792BF4"/>
    <w:rsid w:val="0083539C"/>
    <w:rsid w:val="00880A9E"/>
    <w:rsid w:val="00882DE2"/>
    <w:rsid w:val="00922DC4"/>
    <w:rsid w:val="009505E1"/>
    <w:rsid w:val="00997861"/>
    <w:rsid w:val="009B7AE3"/>
    <w:rsid w:val="009E0B02"/>
    <w:rsid w:val="00A143FF"/>
    <w:rsid w:val="00A54BBC"/>
    <w:rsid w:val="00B0459A"/>
    <w:rsid w:val="00B05973"/>
    <w:rsid w:val="00B12E5D"/>
    <w:rsid w:val="00B403A7"/>
    <w:rsid w:val="00BF64C9"/>
    <w:rsid w:val="00C95EDC"/>
    <w:rsid w:val="00C96865"/>
    <w:rsid w:val="00CD0509"/>
    <w:rsid w:val="00D007E0"/>
    <w:rsid w:val="00D75221"/>
    <w:rsid w:val="00DD7C98"/>
    <w:rsid w:val="00E17E03"/>
    <w:rsid w:val="00EA3EBC"/>
    <w:rsid w:val="00EA5E1D"/>
    <w:rsid w:val="00F25D51"/>
    <w:rsid w:val="00F44239"/>
    <w:rsid w:val="00F77589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498E16-6BAD-4A15-AD60-AB6A4DA1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0B0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0B0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9E0B02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D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0B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E0B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9E0B0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E0B02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9E0B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4239"/>
    <w:pPr>
      <w:ind w:left="720"/>
      <w:contextualSpacing/>
    </w:pPr>
  </w:style>
  <w:style w:type="paragraph" w:styleId="a6">
    <w:name w:val="Normal (Web)"/>
    <w:basedOn w:val="a"/>
    <w:uiPriority w:val="99"/>
    <w:rsid w:val="004730C4"/>
    <w:pPr>
      <w:spacing w:before="100" w:beforeAutospacing="1" w:after="100" w:afterAutospacing="1"/>
    </w:pPr>
  </w:style>
  <w:style w:type="character" w:styleId="a7">
    <w:name w:val="Strong"/>
    <w:qFormat/>
    <w:rsid w:val="004730C4"/>
    <w:rPr>
      <w:b/>
      <w:bCs/>
    </w:rPr>
  </w:style>
  <w:style w:type="character" w:customStyle="1" w:styleId="a8">
    <w:name w:val="Гипертекстовая ссылка"/>
    <w:uiPriority w:val="99"/>
    <w:rsid w:val="00675E95"/>
    <w:rPr>
      <w:color w:val="106BBE"/>
    </w:rPr>
  </w:style>
  <w:style w:type="character" w:customStyle="1" w:styleId="40">
    <w:name w:val="Заголовок 4 Знак"/>
    <w:link w:val="4"/>
    <w:uiPriority w:val="9"/>
    <w:semiHidden/>
    <w:rsid w:val="00922DC4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Hyperlink"/>
    <w:uiPriority w:val="99"/>
    <w:semiHidden/>
    <w:unhideWhenUsed/>
    <w:rsid w:val="00922DC4"/>
    <w:rPr>
      <w:color w:val="0000FF"/>
      <w:u w:val="single"/>
    </w:rPr>
  </w:style>
  <w:style w:type="paragraph" w:customStyle="1" w:styleId="ConsPlusTitle">
    <w:name w:val="ConsPlusTitle"/>
    <w:rsid w:val="003905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2E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2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1928-6272-4ED8-B9F3-CB0F1539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cp:lastModifiedBy>Учетная запись Майкрософт</cp:lastModifiedBy>
  <cp:revision>2</cp:revision>
  <cp:lastPrinted>2020-03-05T06:24:00Z</cp:lastPrinted>
  <dcterms:created xsi:type="dcterms:W3CDTF">2020-07-15T14:18:00Z</dcterms:created>
  <dcterms:modified xsi:type="dcterms:W3CDTF">2020-07-15T14:18:00Z</dcterms:modified>
</cp:coreProperties>
</file>